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1D0FE" w14:textId="77777777" w:rsidR="000702F9" w:rsidRDefault="000702F9" w:rsidP="000702F9">
      <w:pPr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Document Revision History</w:t>
      </w:r>
    </w:p>
    <w:p w14:paraId="0E2B7685" w14:textId="77777777" w:rsidR="000702F9" w:rsidRDefault="000702F9" w:rsidP="000702F9">
      <w:pPr>
        <w:ind w:left="0"/>
        <w:jc w:val="center"/>
        <w:rPr>
          <w:color w:val="000000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060"/>
        <w:gridCol w:w="3780"/>
      </w:tblGrid>
      <w:tr w:rsidR="000702F9" w14:paraId="32D2C26B" w14:textId="77777777" w:rsidTr="00D155E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46E826A" w14:textId="77777777" w:rsidR="000702F9" w:rsidRDefault="000702F9" w:rsidP="00D155EE">
            <w:pPr>
              <w:ind w:lef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8DFBE5" w14:textId="77777777" w:rsidR="000702F9" w:rsidRDefault="000702F9" w:rsidP="00D155EE">
            <w:pPr>
              <w:ind w:lef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8053C6E" w14:textId="77777777" w:rsidR="000702F9" w:rsidRDefault="000702F9" w:rsidP="00D155EE">
            <w:pPr>
              <w:ind w:lef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Author / Company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7BEC49A9" w14:textId="77777777" w:rsidR="000702F9" w:rsidRDefault="000702F9" w:rsidP="00D155EE">
            <w:pPr>
              <w:ind w:lef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Description of Revision Changes</w:t>
            </w:r>
          </w:p>
        </w:tc>
      </w:tr>
      <w:tr w:rsidR="000702F9" w14:paraId="23033196" w14:textId="77777777" w:rsidTr="00D155E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5D9C" w14:textId="77777777" w:rsidR="000702F9" w:rsidRDefault="000702F9" w:rsidP="00D155EE">
            <w:pPr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023C" w14:textId="77777777" w:rsidR="000702F9" w:rsidRDefault="000702F9" w:rsidP="00D155EE">
            <w:pPr>
              <w:ind w:left="5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AC75" w14:textId="77777777" w:rsidR="000702F9" w:rsidRDefault="000702F9" w:rsidP="00D155EE">
            <w:pPr>
              <w:ind w:left="5"/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FFDAB" w14:textId="77777777" w:rsidR="000702F9" w:rsidRDefault="000702F9" w:rsidP="00D155EE">
            <w:pPr>
              <w:ind w:left="5"/>
              <w:jc w:val="center"/>
              <w:rPr>
                <w:color w:val="000000"/>
              </w:rPr>
            </w:pPr>
          </w:p>
        </w:tc>
      </w:tr>
    </w:tbl>
    <w:p w14:paraId="4C91FE44" w14:textId="77777777" w:rsidR="008F089F" w:rsidRDefault="008F089F"/>
    <w:p w14:paraId="17D44814" w14:textId="77777777" w:rsidR="000702F9" w:rsidRDefault="000702F9"/>
    <w:p w14:paraId="45DDE4C8" w14:textId="77777777" w:rsidR="000702F9" w:rsidRDefault="000702F9"/>
    <w:p w14:paraId="6C9EAB5D" w14:textId="77777777" w:rsidR="000702F9" w:rsidRDefault="000702F9"/>
    <w:p w14:paraId="1E20FF68" w14:textId="77777777" w:rsidR="000702F9" w:rsidRDefault="000702F9" w:rsidP="000702F9">
      <w:pPr>
        <w:jc w:val="center"/>
      </w:pPr>
      <w:r>
        <w:t>Table of Contents</w:t>
      </w:r>
    </w:p>
    <w:p w14:paraId="72F2EC8E" w14:textId="77777777" w:rsidR="000702F9" w:rsidRDefault="000702F9"/>
    <w:p w14:paraId="6C69F121" w14:textId="77777777" w:rsidR="000702F9" w:rsidRDefault="000702F9"/>
    <w:p w14:paraId="37546E68" w14:textId="77777777" w:rsidR="000702F9" w:rsidRDefault="00AE733A">
      <w:pPr>
        <w:pStyle w:val="TOC1"/>
        <w:tabs>
          <w:tab w:val="left" w:pos="440"/>
          <w:tab w:val="right" w:leader="dot" w:pos="9350"/>
        </w:tabs>
        <w:rPr>
          <w:noProof/>
        </w:rPr>
      </w:pPr>
      <w:r>
        <w:fldChar w:fldCharType="begin"/>
      </w:r>
      <w:r w:rsidR="000702F9">
        <w:instrText xml:space="preserve"> TOC \o "1-2" \h \z \u </w:instrText>
      </w:r>
      <w:r>
        <w:fldChar w:fldCharType="separate"/>
      </w:r>
      <w:hyperlink w:anchor="_Toc217097813" w:history="1">
        <w:r w:rsidR="000702F9" w:rsidRPr="00DF4DE6">
          <w:rPr>
            <w:rStyle w:val="Hyperlink"/>
            <w:rFonts w:eastAsiaTheme="majorEastAsia"/>
            <w:noProof/>
          </w:rPr>
          <w:t>1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Purpose and Scope</w:t>
        </w:r>
        <w:r w:rsidR="000702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D1C6984" w14:textId="77777777" w:rsidR="000702F9" w:rsidRDefault="001005ED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217097814" w:history="1">
        <w:r w:rsidR="000702F9" w:rsidRPr="00DF4DE6">
          <w:rPr>
            <w:rStyle w:val="Hyperlink"/>
            <w:rFonts w:eastAsiaTheme="majorEastAsia"/>
            <w:noProof/>
          </w:rPr>
          <w:t>2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References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_Toc217097814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2</w:t>
        </w:r>
        <w:r w:rsidR="00AE733A">
          <w:rPr>
            <w:noProof/>
            <w:webHidden/>
          </w:rPr>
          <w:fldChar w:fldCharType="end"/>
        </w:r>
      </w:hyperlink>
    </w:p>
    <w:p w14:paraId="0608CFB6" w14:textId="77777777" w:rsidR="000702F9" w:rsidRDefault="001005ED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217097815" w:history="1">
        <w:r w:rsidR="000702F9" w:rsidRPr="00DF4DE6">
          <w:rPr>
            <w:rStyle w:val="Hyperlink"/>
            <w:rFonts w:eastAsiaTheme="majorEastAsia"/>
            <w:noProof/>
          </w:rPr>
          <w:t>3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Definitions, Acronyms, and Abbreviations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_Toc217097815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AE733A">
          <w:rPr>
            <w:noProof/>
            <w:webHidden/>
          </w:rPr>
          <w:fldChar w:fldCharType="end"/>
        </w:r>
      </w:hyperlink>
    </w:p>
    <w:p w14:paraId="1B153C08" w14:textId="77777777" w:rsidR="000702F9" w:rsidRDefault="001005ED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217097816" w:history="1">
        <w:r w:rsidR="000702F9" w:rsidRPr="00DF4DE6">
          <w:rPr>
            <w:rStyle w:val="Hyperlink"/>
            <w:rFonts w:eastAsiaTheme="majorEastAsia"/>
            <w:noProof/>
          </w:rPr>
          <w:t>4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Server Configuration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_Toc217097816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AE733A">
          <w:rPr>
            <w:noProof/>
            <w:webHidden/>
          </w:rPr>
          <w:fldChar w:fldCharType="end"/>
        </w:r>
      </w:hyperlink>
    </w:p>
    <w:p w14:paraId="18ACBA41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17" w:history="1">
        <w:r w:rsidR="000702F9" w:rsidRPr="00DF4DE6">
          <w:rPr>
            <w:rStyle w:val="Hyperlink"/>
            <w:rFonts w:eastAsiaTheme="majorEastAsia"/>
            <w:noProof/>
          </w:rPr>
          <w:t>4.1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System Diagram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_Toc217097817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AE733A">
          <w:rPr>
            <w:noProof/>
            <w:webHidden/>
          </w:rPr>
          <w:fldChar w:fldCharType="end"/>
        </w:r>
      </w:hyperlink>
    </w:p>
    <w:p w14:paraId="3571FDB2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18" w:history="1">
        <w:r w:rsidR="000702F9" w:rsidRPr="00DF4DE6">
          <w:rPr>
            <w:rStyle w:val="Hyperlink"/>
            <w:rFonts w:eastAsiaTheme="majorEastAsia"/>
            <w:noProof/>
          </w:rPr>
          <w:t>4.2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Hardware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_Toc217097818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AE733A">
          <w:rPr>
            <w:noProof/>
            <w:webHidden/>
          </w:rPr>
          <w:fldChar w:fldCharType="end"/>
        </w:r>
      </w:hyperlink>
    </w:p>
    <w:p w14:paraId="711E6456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19" w:history="1">
        <w:r w:rsidR="000702F9" w:rsidRPr="00DF4DE6">
          <w:rPr>
            <w:rStyle w:val="Hyperlink"/>
            <w:rFonts w:eastAsiaTheme="majorEastAsia"/>
            <w:noProof/>
          </w:rPr>
          <w:t>4.3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Software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_Toc217097819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AE733A">
          <w:rPr>
            <w:noProof/>
            <w:webHidden/>
          </w:rPr>
          <w:fldChar w:fldCharType="end"/>
        </w:r>
      </w:hyperlink>
    </w:p>
    <w:p w14:paraId="35FC2CCE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0" w:history="1">
        <w:r w:rsidR="000702F9" w:rsidRPr="00DF4DE6">
          <w:rPr>
            <w:rStyle w:val="Hyperlink"/>
            <w:rFonts w:eastAsiaTheme="majorEastAsia"/>
            <w:noProof/>
          </w:rPr>
          <w:t>4.4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Network Description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_Toc217097820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AE733A">
          <w:rPr>
            <w:noProof/>
            <w:webHidden/>
          </w:rPr>
          <w:fldChar w:fldCharType="end"/>
        </w:r>
      </w:hyperlink>
    </w:p>
    <w:p w14:paraId="264FB487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1" w:history="1">
        <w:r w:rsidR="000702F9" w:rsidRPr="00DF4DE6">
          <w:rPr>
            <w:rStyle w:val="Hyperlink"/>
            <w:rFonts w:eastAsiaTheme="majorEastAsia"/>
            <w:noProof/>
          </w:rPr>
          <w:t>4.5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Physical Location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_Toc217097821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AE733A">
          <w:rPr>
            <w:noProof/>
            <w:webHidden/>
          </w:rPr>
          <w:fldChar w:fldCharType="end"/>
        </w:r>
      </w:hyperlink>
    </w:p>
    <w:p w14:paraId="5ACD62C7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2" w:history="1">
        <w:r w:rsidR="000702F9" w:rsidRPr="00DF4DE6">
          <w:rPr>
            <w:rStyle w:val="Hyperlink"/>
            <w:rFonts w:eastAsiaTheme="majorEastAsia"/>
            <w:noProof/>
          </w:rPr>
          <w:t>4.6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Environmental Settings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_Toc217097822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AE733A">
          <w:rPr>
            <w:noProof/>
            <w:webHidden/>
          </w:rPr>
          <w:fldChar w:fldCharType="end"/>
        </w:r>
      </w:hyperlink>
    </w:p>
    <w:p w14:paraId="14534DED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3" w:history="1">
        <w:r w:rsidR="000702F9" w:rsidRPr="00DF4DE6">
          <w:rPr>
            <w:rStyle w:val="Hyperlink"/>
            <w:rFonts w:eastAsiaTheme="majorEastAsia"/>
            <w:noProof/>
          </w:rPr>
          <w:t>4.7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Security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_Toc217097823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AE733A">
          <w:rPr>
            <w:noProof/>
            <w:webHidden/>
          </w:rPr>
          <w:fldChar w:fldCharType="end"/>
        </w:r>
      </w:hyperlink>
    </w:p>
    <w:p w14:paraId="5AE14A92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4" w:history="1">
        <w:r w:rsidR="000702F9" w:rsidRPr="00DF4DE6">
          <w:rPr>
            <w:rStyle w:val="Hyperlink"/>
            <w:rFonts w:eastAsiaTheme="majorEastAsia"/>
            <w:noProof/>
          </w:rPr>
          <w:t>4.8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Capacity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_Toc217097824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AE733A">
          <w:rPr>
            <w:noProof/>
            <w:webHidden/>
          </w:rPr>
          <w:fldChar w:fldCharType="end"/>
        </w:r>
      </w:hyperlink>
    </w:p>
    <w:p w14:paraId="0FF6BC34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5" w:history="1">
        <w:r w:rsidR="000702F9" w:rsidRPr="00DF4DE6">
          <w:rPr>
            <w:rStyle w:val="Hyperlink"/>
            <w:rFonts w:eastAsiaTheme="majorEastAsia"/>
            <w:noProof/>
          </w:rPr>
          <w:t>4.9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Backup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_Toc217097825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AE733A">
          <w:rPr>
            <w:noProof/>
            <w:webHidden/>
          </w:rPr>
          <w:fldChar w:fldCharType="end"/>
        </w:r>
      </w:hyperlink>
    </w:p>
    <w:p w14:paraId="079EBF5B" w14:textId="77777777" w:rsidR="000702F9" w:rsidRDefault="001005ED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217097826" w:history="1">
        <w:r w:rsidR="000702F9" w:rsidRPr="00DF4DE6">
          <w:rPr>
            <w:rStyle w:val="Hyperlink"/>
            <w:rFonts w:eastAsiaTheme="majorEastAsia"/>
            <w:noProof/>
          </w:rPr>
          <w:t>5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Instrument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_Toc217097826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AE733A">
          <w:rPr>
            <w:noProof/>
            <w:webHidden/>
          </w:rPr>
          <w:fldChar w:fldCharType="end"/>
        </w:r>
      </w:hyperlink>
    </w:p>
    <w:p w14:paraId="701FBCD4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7" w:history="1">
        <w:r w:rsidR="000702F9" w:rsidRPr="00DF4DE6">
          <w:rPr>
            <w:rStyle w:val="Hyperlink"/>
            <w:rFonts w:eastAsiaTheme="majorEastAsia"/>
            <w:noProof/>
          </w:rPr>
          <w:t>5.1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Hardware Components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_Toc217097827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AE733A">
          <w:rPr>
            <w:noProof/>
            <w:webHidden/>
          </w:rPr>
          <w:fldChar w:fldCharType="end"/>
        </w:r>
      </w:hyperlink>
    </w:p>
    <w:p w14:paraId="0C9C08C1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8" w:history="1">
        <w:r w:rsidR="000702F9" w:rsidRPr="00DF4DE6">
          <w:rPr>
            <w:rStyle w:val="Hyperlink"/>
            <w:rFonts w:eastAsiaTheme="majorEastAsia"/>
            <w:noProof/>
          </w:rPr>
          <w:t>5.2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Software Components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_Toc217097828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AE733A">
          <w:rPr>
            <w:noProof/>
            <w:webHidden/>
          </w:rPr>
          <w:fldChar w:fldCharType="end"/>
        </w:r>
      </w:hyperlink>
    </w:p>
    <w:p w14:paraId="590891C7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9" w:history="1">
        <w:r w:rsidR="000702F9" w:rsidRPr="00DF4DE6">
          <w:rPr>
            <w:rStyle w:val="Hyperlink"/>
            <w:rFonts w:eastAsiaTheme="majorEastAsia"/>
            <w:noProof/>
          </w:rPr>
          <w:t>5.3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System Diagram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_Toc217097829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AE733A">
          <w:rPr>
            <w:noProof/>
            <w:webHidden/>
          </w:rPr>
          <w:fldChar w:fldCharType="end"/>
        </w:r>
      </w:hyperlink>
    </w:p>
    <w:p w14:paraId="38CD6BF1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30" w:history="1">
        <w:r w:rsidR="000702F9" w:rsidRPr="00DF4DE6">
          <w:rPr>
            <w:rStyle w:val="Hyperlink"/>
            <w:rFonts w:eastAsiaTheme="majorEastAsia"/>
            <w:noProof/>
          </w:rPr>
          <w:t>5.4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User Group Configuration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_Toc217097830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AE733A">
          <w:rPr>
            <w:noProof/>
            <w:webHidden/>
          </w:rPr>
          <w:fldChar w:fldCharType="end"/>
        </w:r>
      </w:hyperlink>
    </w:p>
    <w:p w14:paraId="3BB2BE90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31" w:history="1">
        <w:r w:rsidR="000702F9" w:rsidRPr="00DF4DE6">
          <w:rPr>
            <w:rStyle w:val="Hyperlink"/>
            <w:rFonts w:eastAsiaTheme="majorEastAsia"/>
            <w:noProof/>
          </w:rPr>
          <w:t>5.5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Additional Configuration Settings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_Toc217097831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AE733A">
          <w:rPr>
            <w:noProof/>
            <w:webHidden/>
          </w:rPr>
          <w:fldChar w:fldCharType="end"/>
        </w:r>
      </w:hyperlink>
    </w:p>
    <w:p w14:paraId="53457520" w14:textId="77777777" w:rsidR="000702F9" w:rsidRDefault="001005ED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217097832" w:history="1">
        <w:r w:rsidR="000702F9" w:rsidRPr="00DF4DE6">
          <w:rPr>
            <w:rStyle w:val="Hyperlink"/>
            <w:rFonts w:eastAsiaTheme="majorEastAsia"/>
            <w:noProof/>
          </w:rPr>
          <w:t>6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Software run on Server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_Toc217097832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AE733A">
          <w:rPr>
            <w:noProof/>
            <w:webHidden/>
          </w:rPr>
          <w:fldChar w:fldCharType="end"/>
        </w:r>
      </w:hyperlink>
    </w:p>
    <w:p w14:paraId="2AAB2C29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33" w:history="1">
        <w:r w:rsidR="000702F9" w:rsidRPr="00DF4DE6">
          <w:rPr>
            <w:rStyle w:val="Hyperlink"/>
            <w:rFonts w:eastAsiaTheme="majorEastAsia"/>
            <w:noProof/>
          </w:rPr>
          <w:t>6.1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Workflow Diagram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_Toc217097833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AE733A">
          <w:rPr>
            <w:noProof/>
            <w:webHidden/>
          </w:rPr>
          <w:fldChar w:fldCharType="end"/>
        </w:r>
      </w:hyperlink>
    </w:p>
    <w:p w14:paraId="03C9EB14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34" w:history="1">
        <w:r w:rsidR="000702F9" w:rsidRPr="00DF4DE6">
          <w:rPr>
            <w:rStyle w:val="Hyperlink"/>
            <w:rFonts w:eastAsiaTheme="majorEastAsia"/>
            <w:noProof/>
          </w:rPr>
          <w:t>6.2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User Group Configuration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_Toc217097834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AE733A">
          <w:rPr>
            <w:noProof/>
            <w:webHidden/>
          </w:rPr>
          <w:fldChar w:fldCharType="end"/>
        </w:r>
      </w:hyperlink>
    </w:p>
    <w:p w14:paraId="744C0AFF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35" w:history="1">
        <w:r w:rsidR="000702F9" w:rsidRPr="00DF4DE6">
          <w:rPr>
            <w:rStyle w:val="Hyperlink"/>
            <w:rFonts w:eastAsiaTheme="majorEastAsia"/>
            <w:noProof/>
          </w:rPr>
          <w:t>6.3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Configuration for the specific workflow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_Toc217097835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AE733A">
          <w:rPr>
            <w:noProof/>
            <w:webHidden/>
          </w:rPr>
          <w:fldChar w:fldCharType="end"/>
        </w:r>
      </w:hyperlink>
    </w:p>
    <w:p w14:paraId="244EC356" w14:textId="77777777" w:rsidR="000702F9" w:rsidRDefault="001005ED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36" w:history="1">
        <w:r w:rsidR="000702F9" w:rsidRPr="00DF4DE6">
          <w:rPr>
            <w:rStyle w:val="Hyperlink"/>
            <w:rFonts w:eastAsiaTheme="majorEastAsia"/>
            <w:noProof/>
          </w:rPr>
          <w:t>6.4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Additional Configuration Settings</w:t>
        </w:r>
        <w:r w:rsidR="000702F9">
          <w:rPr>
            <w:noProof/>
            <w:webHidden/>
          </w:rPr>
          <w:tab/>
        </w:r>
        <w:r w:rsidR="00AE733A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_Toc217097836 \h </w:instrText>
        </w:r>
        <w:r w:rsidR="00AE733A">
          <w:rPr>
            <w:noProof/>
            <w:webHidden/>
          </w:rPr>
        </w:r>
        <w:r w:rsidR="00AE733A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AE733A">
          <w:rPr>
            <w:noProof/>
            <w:webHidden/>
          </w:rPr>
          <w:fldChar w:fldCharType="end"/>
        </w:r>
      </w:hyperlink>
    </w:p>
    <w:p w14:paraId="7CA886E4" w14:textId="77777777" w:rsidR="000702F9" w:rsidRDefault="00AE733A" w:rsidP="000702F9">
      <w:pPr>
        <w:ind w:left="0"/>
      </w:pPr>
      <w:r>
        <w:fldChar w:fldCharType="end"/>
      </w:r>
    </w:p>
    <w:p w14:paraId="684BD20F" w14:textId="77777777" w:rsidR="000702F9" w:rsidRDefault="000702F9" w:rsidP="000702F9">
      <w:pPr>
        <w:pStyle w:val="Heading1"/>
      </w:pPr>
      <w:bookmarkStart w:id="0" w:name="_Toc217097813"/>
      <w:r>
        <w:lastRenderedPageBreak/>
        <w:t>Purpose and Scope</w:t>
      </w:r>
      <w:bookmarkEnd w:id="0"/>
    </w:p>
    <w:p w14:paraId="3FC685C1" w14:textId="3899D266" w:rsidR="000702F9" w:rsidRDefault="008B21C5" w:rsidP="000702F9">
      <w:pPr>
        <w:ind w:left="0" w:firstLine="360"/>
      </w:pPr>
      <w:r>
        <w:t xml:space="preserve">(Define the overall </w:t>
      </w:r>
      <w:bookmarkStart w:id="1" w:name="_GoBack"/>
      <w:bookmarkEnd w:id="1"/>
      <w:r w:rsidR="000702F9">
        <w:t>objective of what the requirements document is focused on)</w:t>
      </w:r>
    </w:p>
    <w:p w14:paraId="3E062411" w14:textId="77777777" w:rsidR="000702F9" w:rsidRDefault="000702F9" w:rsidP="000702F9">
      <w:pPr>
        <w:ind w:left="0"/>
      </w:pPr>
    </w:p>
    <w:p w14:paraId="0CA269AF" w14:textId="77777777" w:rsidR="000702F9" w:rsidRDefault="000702F9" w:rsidP="000702F9">
      <w:pPr>
        <w:pStyle w:val="Heading1"/>
      </w:pPr>
      <w:bookmarkStart w:id="2" w:name="_Toc217097814"/>
      <w:r>
        <w:t>References</w:t>
      </w:r>
      <w:bookmarkEnd w:id="2"/>
    </w:p>
    <w:p w14:paraId="4DBD1951" w14:textId="77777777" w:rsidR="000702F9" w:rsidRDefault="000702F9" w:rsidP="000702F9">
      <w:pPr>
        <w:pStyle w:val="ListParagraph"/>
        <w:ind w:left="360"/>
      </w:pPr>
      <w:r>
        <w:t>(Provide reference to appropriate supporting documentation)</w:t>
      </w:r>
    </w:p>
    <w:p w14:paraId="6A8121D9" w14:textId="77777777" w:rsidR="000702F9" w:rsidRDefault="000702F9" w:rsidP="000702F9">
      <w:pPr>
        <w:ind w:left="0"/>
      </w:pPr>
    </w:p>
    <w:p w14:paraId="76FC7179" w14:textId="77777777" w:rsidR="000702F9" w:rsidRDefault="000702F9" w:rsidP="000702F9">
      <w:pPr>
        <w:pStyle w:val="Heading1"/>
      </w:pPr>
      <w:bookmarkStart w:id="3" w:name="_Toc217097815"/>
      <w:r>
        <w:t>Definitions, Acronyms, and Abbreviations</w:t>
      </w:r>
      <w:bookmarkEnd w:id="3"/>
    </w:p>
    <w:tbl>
      <w:tblPr>
        <w:tblW w:w="80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086"/>
      </w:tblGrid>
      <w:tr w:rsidR="000702F9" w14:paraId="2F3F70D6" w14:textId="77777777" w:rsidTr="000702F9">
        <w:trPr>
          <w:cantSplit/>
          <w:tblHeader/>
        </w:trPr>
        <w:tc>
          <w:tcPr>
            <w:tcW w:w="1980" w:type="dxa"/>
            <w:shd w:val="pct10" w:color="auto" w:fill="auto"/>
            <w:vAlign w:val="center"/>
          </w:tcPr>
          <w:p w14:paraId="4D9A2186" w14:textId="77777777" w:rsidR="000702F9" w:rsidRDefault="000702F9" w:rsidP="00D155EE">
            <w:pPr>
              <w:pStyle w:val="HeaderRow"/>
            </w:pPr>
            <w:r>
              <w:t>Term</w:t>
            </w:r>
          </w:p>
        </w:tc>
        <w:tc>
          <w:tcPr>
            <w:tcW w:w="6086" w:type="dxa"/>
            <w:shd w:val="pct10" w:color="auto" w:fill="auto"/>
            <w:vAlign w:val="center"/>
          </w:tcPr>
          <w:p w14:paraId="2D04E12E" w14:textId="77777777" w:rsidR="000702F9" w:rsidRDefault="000702F9" w:rsidP="00D155EE">
            <w:pPr>
              <w:pStyle w:val="HeaderRow"/>
            </w:pPr>
            <w:r>
              <w:t>Definition</w:t>
            </w:r>
          </w:p>
        </w:tc>
      </w:tr>
      <w:tr w:rsidR="000702F9" w14:paraId="7487005B" w14:textId="77777777" w:rsidTr="000702F9">
        <w:trPr>
          <w:cantSplit/>
        </w:trPr>
        <w:tc>
          <w:tcPr>
            <w:tcW w:w="1980" w:type="dxa"/>
            <w:vAlign w:val="center"/>
          </w:tcPr>
          <w:p w14:paraId="2FD89464" w14:textId="77777777" w:rsidR="000702F9" w:rsidRDefault="000702F9" w:rsidP="00D155EE">
            <w:pPr>
              <w:pStyle w:val="TableText"/>
            </w:pPr>
          </w:p>
        </w:tc>
        <w:tc>
          <w:tcPr>
            <w:tcW w:w="6086" w:type="dxa"/>
            <w:vAlign w:val="center"/>
          </w:tcPr>
          <w:p w14:paraId="22C18138" w14:textId="77777777" w:rsidR="000702F9" w:rsidRDefault="000702F9" w:rsidP="00D155EE">
            <w:pPr>
              <w:pStyle w:val="TableText"/>
              <w:rPr>
                <w:highlight w:val="yellow"/>
              </w:rPr>
            </w:pPr>
          </w:p>
        </w:tc>
      </w:tr>
      <w:tr w:rsidR="000702F9" w14:paraId="29125301" w14:textId="77777777" w:rsidTr="000702F9">
        <w:trPr>
          <w:cantSplit/>
        </w:trPr>
        <w:tc>
          <w:tcPr>
            <w:tcW w:w="1980" w:type="dxa"/>
            <w:vAlign w:val="center"/>
          </w:tcPr>
          <w:p w14:paraId="7A259A0B" w14:textId="77777777" w:rsidR="000702F9" w:rsidRDefault="000702F9" w:rsidP="00D155EE">
            <w:pPr>
              <w:pStyle w:val="TableText"/>
            </w:pPr>
          </w:p>
        </w:tc>
        <w:tc>
          <w:tcPr>
            <w:tcW w:w="6086" w:type="dxa"/>
          </w:tcPr>
          <w:p w14:paraId="0F9382EC" w14:textId="77777777" w:rsidR="000702F9" w:rsidRDefault="000702F9" w:rsidP="00D155EE">
            <w:pPr>
              <w:pStyle w:val="TableText"/>
            </w:pPr>
          </w:p>
        </w:tc>
      </w:tr>
    </w:tbl>
    <w:p w14:paraId="3F071AD7" w14:textId="77777777" w:rsidR="000702F9" w:rsidRDefault="000702F9" w:rsidP="000702F9">
      <w:pPr>
        <w:ind w:left="0"/>
      </w:pPr>
    </w:p>
    <w:p w14:paraId="0E9D7CE8" w14:textId="77777777" w:rsidR="000702F9" w:rsidRDefault="00493F3A" w:rsidP="000702F9">
      <w:pPr>
        <w:pStyle w:val="Heading1"/>
      </w:pPr>
      <w:r>
        <w:t>Technical Requirements</w:t>
      </w:r>
    </w:p>
    <w:p w14:paraId="4ACD78BE" w14:textId="77777777" w:rsidR="000702F9" w:rsidRDefault="00493F3A" w:rsidP="000702F9">
      <w:pPr>
        <w:pStyle w:val="Heading1"/>
      </w:pPr>
      <w:r>
        <w:t>User Functional Requirements</w:t>
      </w:r>
    </w:p>
    <w:p w14:paraId="479DEE29" w14:textId="77777777" w:rsidR="00493F3A" w:rsidRDefault="00493F3A" w:rsidP="00493F3A">
      <w:pPr>
        <w:ind w:left="0"/>
      </w:pPr>
    </w:p>
    <w:p w14:paraId="10C66C45" w14:textId="77777777" w:rsidR="00493F3A" w:rsidRPr="00493F3A" w:rsidRDefault="00493F3A" w:rsidP="00493F3A">
      <w:pPr>
        <w:ind w:left="432"/>
      </w:pPr>
      <w:r>
        <w:t>The following requirements describe the features and functionality of XXX that are intended for use.</w:t>
      </w:r>
    </w:p>
    <w:p w14:paraId="27345096" w14:textId="77777777" w:rsidR="000702F9" w:rsidRDefault="00493F3A" w:rsidP="000702F9">
      <w:pPr>
        <w:pStyle w:val="Heading2"/>
      </w:pPr>
      <w:r>
        <w:t>System Workflow (Outline the basic data flow within the system)</w:t>
      </w:r>
    </w:p>
    <w:p w14:paraId="1D0442D7" w14:textId="77777777" w:rsidR="000702F9" w:rsidRDefault="000702F9" w:rsidP="000702F9">
      <w:pPr>
        <w:pStyle w:val="ListParagraph"/>
        <w:ind w:left="792"/>
      </w:pPr>
    </w:p>
    <w:p w14:paraId="4784FC5C" w14:textId="77777777" w:rsidR="000702F9" w:rsidRDefault="00493F3A" w:rsidP="000702F9">
      <w:pPr>
        <w:pStyle w:val="Heading2"/>
      </w:pPr>
      <w:r>
        <w:t>Functionality required for the System (email alerts, notification of out of specification data, required inputs at each part of the workflow, etc.)</w:t>
      </w:r>
    </w:p>
    <w:p w14:paraId="53D22F7C" w14:textId="77777777" w:rsidR="000702F9" w:rsidRDefault="000702F9" w:rsidP="000702F9">
      <w:pPr>
        <w:pStyle w:val="ListParagraph"/>
        <w:ind w:left="792"/>
      </w:pPr>
    </w:p>
    <w:p w14:paraId="41748EA0" w14:textId="77777777" w:rsidR="000702F9" w:rsidRDefault="00493F3A" w:rsidP="000702F9">
      <w:pPr>
        <w:pStyle w:val="Heading2"/>
      </w:pPr>
      <w:r>
        <w:t xml:space="preserve">Reports (Outline </w:t>
      </w:r>
      <w:proofErr w:type="gramStart"/>
      <w:r>
        <w:t>the  types</w:t>
      </w:r>
      <w:proofErr w:type="gramEnd"/>
      <w:r>
        <w:t xml:space="preserve"> of reports required by the system in order to evaluate the data within the system)</w:t>
      </w:r>
    </w:p>
    <w:p w14:paraId="2F905D27" w14:textId="77777777" w:rsidR="000702F9" w:rsidRDefault="000702F9" w:rsidP="000702F9">
      <w:pPr>
        <w:ind w:left="0"/>
      </w:pPr>
    </w:p>
    <w:p w14:paraId="50527084" w14:textId="77777777" w:rsidR="000702F9" w:rsidRDefault="000702F9" w:rsidP="000702F9">
      <w:pPr>
        <w:pStyle w:val="ListParagraph"/>
        <w:ind w:left="792"/>
      </w:pPr>
    </w:p>
    <w:p w14:paraId="05B35F82" w14:textId="77777777" w:rsidR="000702F9" w:rsidRDefault="000702F9" w:rsidP="000702F9">
      <w:pPr>
        <w:pStyle w:val="ListParagraph"/>
        <w:ind w:left="792"/>
      </w:pPr>
    </w:p>
    <w:p w14:paraId="4D63B2C0" w14:textId="77777777" w:rsidR="00493F3A" w:rsidRDefault="00493F3A" w:rsidP="000702F9">
      <w:pPr>
        <w:pStyle w:val="ListParagraph"/>
        <w:ind w:left="792"/>
      </w:pPr>
    </w:p>
    <w:p w14:paraId="04CD5641" w14:textId="77777777" w:rsidR="00493F3A" w:rsidRDefault="00493F3A" w:rsidP="000702F9">
      <w:pPr>
        <w:pStyle w:val="ListParagraph"/>
        <w:ind w:left="792"/>
      </w:pPr>
    </w:p>
    <w:p w14:paraId="5472C1AC" w14:textId="77777777" w:rsidR="00493F3A" w:rsidRDefault="00493F3A" w:rsidP="000702F9">
      <w:pPr>
        <w:pStyle w:val="ListParagraph"/>
        <w:ind w:left="792"/>
      </w:pPr>
    </w:p>
    <w:p w14:paraId="517CB6F4" w14:textId="77777777" w:rsidR="00493F3A" w:rsidRDefault="00493F3A" w:rsidP="000702F9">
      <w:pPr>
        <w:pStyle w:val="ListParagraph"/>
        <w:ind w:left="792"/>
      </w:pPr>
    </w:p>
    <w:p w14:paraId="388395D1" w14:textId="77777777" w:rsidR="000702F9" w:rsidRDefault="00493F3A" w:rsidP="000702F9">
      <w:pPr>
        <w:pStyle w:val="Heading1"/>
      </w:pPr>
      <w:r>
        <w:lastRenderedPageBreak/>
        <w:t>Electronic Records / Compliance Requirements</w:t>
      </w:r>
    </w:p>
    <w:p w14:paraId="2B175156" w14:textId="77777777" w:rsidR="00493F3A" w:rsidRPr="00493F3A" w:rsidRDefault="00493F3A" w:rsidP="00493F3A">
      <w:pPr>
        <w:ind w:left="432"/>
      </w:pPr>
      <w:r>
        <w:t>The following requirements describe the electronic record compliance requirements for XXX.</w:t>
      </w:r>
    </w:p>
    <w:p w14:paraId="389824FD" w14:textId="77777777" w:rsidR="000702F9" w:rsidRDefault="00493F3A" w:rsidP="000702F9">
      <w:pPr>
        <w:pStyle w:val="Heading2"/>
      </w:pPr>
      <w:r>
        <w:t>Security</w:t>
      </w:r>
    </w:p>
    <w:p w14:paraId="3FCFC218" w14:textId="77777777" w:rsidR="000702F9" w:rsidRDefault="000702F9" w:rsidP="000702F9">
      <w:pPr>
        <w:pStyle w:val="ListParagraph"/>
        <w:ind w:left="792"/>
      </w:pPr>
    </w:p>
    <w:p w14:paraId="2055F7CD" w14:textId="77777777" w:rsidR="000702F9" w:rsidRDefault="00493F3A" w:rsidP="000702F9">
      <w:pPr>
        <w:pStyle w:val="Heading2"/>
      </w:pPr>
      <w:r>
        <w:t>Audit Trail</w:t>
      </w:r>
    </w:p>
    <w:p w14:paraId="1D10283A" w14:textId="77777777" w:rsidR="000702F9" w:rsidRDefault="000702F9" w:rsidP="000702F9">
      <w:pPr>
        <w:pStyle w:val="ListParagraph"/>
        <w:ind w:left="792"/>
      </w:pPr>
    </w:p>
    <w:p w14:paraId="0FE3E7C1" w14:textId="77777777" w:rsidR="000702F9" w:rsidRDefault="00493F3A" w:rsidP="000702F9">
      <w:pPr>
        <w:pStyle w:val="Heading2"/>
      </w:pPr>
      <w:r>
        <w:t>Electronic Signatures (or Digital Signatures)</w:t>
      </w:r>
    </w:p>
    <w:p w14:paraId="353E90CF" w14:textId="77777777" w:rsidR="000702F9" w:rsidRDefault="000702F9" w:rsidP="000702F9">
      <w:pPr>
        <w:pStyle w:val="ListParagraph"/>
        <w:ind w:left="792"/>
      </w:pPr>
    </w:p>
    <w:p w14:paraId="3C4629CB" w14:textId="77777777" w:rsidR="000702F9" w:rsidRDefault="00493F3A" w:rsidP="000702F9">
      <w:pPr>
        <w:pStyle w:val="Heading2"/>
      </w:pPr>
      <w:r>
        <w:t>Data Storage and Retrieval</w:t>
      </w:r>
    </w:p>
    <w:p w14:paraId="6ABE2D5B" w14:textId="77777777" w:rsidR="000702F9" w:rsidRDefault="000702F9" w:rsidP="000702F9">
      <w:pPr>
        <w:ind w:left="0"/>
      </w:pPr>
    </w:p>
    <w:p w14:paraId="1CDEE962" w14:textId="77777777" w:rsidR="000702F9" w:rsidRDefault="000702F9" w:rsidP="000702F9">
      <w:pPr>
        <w:ind w:left="0"/>
      </w:pPr>
    </w:p>
    <w:p w14:paraId="2EAC089A" w14:textId="77777777" w:rsidR="000702F9" w:rsidRPr="000702F9" w:rsidRDefault="009135E8" w:rsidP="009135E8">
      <w:pPr>
        <w:pStyle w:val="Heading1"/>
      </w:pPr>
      <w:r>
        <w:t>Approvals</w:t>
      </w:r>
    </w:p>
    <w:p w14:paraId="18D2D809" w14:textId="77777777" w:rsidR="000702F9" w:rsidRDefault="000702F9" w:rsidP="000702F9">
      <w:pPr>
        <w:ind w:left="0"/>
      </w:pPr>
    </w:p>
    <w:p w14:paraId="6BB68DCF" w14:textId="77777777" w:rsidR="000702F9" w:rsidRPr="000702F9" w:rsidRDefault="000702F9" w:rsidP="000702F9">
      <w:pPr>
        <w:pStyle w:val="Heading1"/>
        <w:numPr>
          <w:ilvl w:val="0"/>
          <w:numId w:val="0"/>
        </w:numPr>
        <w:ind w:left="432" w:hanging="432"/>
      </w:pPr>
    </w:p>
    <w:sectPr w:rsidR="000702F9" w:rsidRPr="000702F9" w:rsidSect="008F08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E5814" w14:textId="77777777" w:rsidR="001005ED" w:rsidRDefault="001005ED" w:rsidP="000702F9">
      <w:r>
        <w:separator/>
      </w:r>
    </w:p>
  </w:endnote>
  <w:endnote w:type="continuationSeparator" w:id="0">
    <w:p w14:paraId="011A4712" w14:textId="77777777" w:rsidR="001005ED" w:rsidRDefault="001005ED" w:rsidP="0007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944CE" w14:textId="77777777" w:rsidR="001005ED" w:rsidRDefault="001005ED" w:rsidP="000702F9">
      <w:r>
        <w:separator/>
      </w:r>
    </w:p>
  </w:footnote>
  <w:footnote w:type="continuationSeparator" w:id="0">
    <w:p w14:paraId="7A90B64F" w14:textId="77777777" w:rsidR="001005ED" w:rsidRDefault="001005ED" w:rsidP="000702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22112" w14:textId="77777777" w:rsidR="000702F9" w:rsidRDefault="000702F9">
    <w:pPr>
      <w:pStyle w:val="Header"/>
    </w:pPr>
  </w:p>
  <w:tbl>
    <w:tblPr>
      <w:tblW w:w="9360" w:type="dxa"/>
      <w:tblInd w:w="-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120"/>
      <w:gridCol w:w="1560"/>
      <w:gridCol w:w="1560"/>
      <w:gridCol w:w="3120"/>
    </w:tblGrid>
    <w:tr w:rsidR="000702F9" w14:paraId="34EB767D" w14:textId="77777777" w:rsidTr="00D155EE">
      <w:tc>
        <w:tcPr>
          <w:tcW w:w="31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32B73F3" w14:textId="77777777" w:rsidR="000702F9" w:rsidRDefault="000702F9" w:rsidP="00D155EE">
          <w:pPr>
            <w:ind w:left="0"/>
            <w:rPr>
              <w:b/>
              <w:bCs/>
              <w:i/>
              <w:iCs/>
            </w:rPr>
          </w:pPr>
        </w:p>
      </w:tc>
      <w:tc>
        <w:tcPr>
          <w:tcW w:w="312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50C04E6" w14:textId="77777777" w:rsidR="000702F9" w:rsidRDefault="000702F9" w:rsidP="000702F9">
          <w:pPr>
            <w:ind w:left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Computer System Validation</w:t>
          </w:r>
        </w:p>
        <w:p w14:paraId="5924BA4E" w14:textId="77777777" w:rsidR="000702F9" w:rsidRDefault="000702F9" w:rsidP="000702F9">
          <w:pPr>
            <w:ind w:left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System </w:t>
          </w:r>
        </w:p>
        <w:p w14:paraId="710C1880" w14:textId="77777777" w:rsidR="000702F9" w:rsidRDefault="00493F3A" w:rsidP="000702F9">
          <w:pPr>
            <w:ind w:left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Requirements</w:t>
          </w:r>
        </w:p>
      </w:tc>
      <w:tc>
        <w:tcPr>
          <w:tcW w:w="312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7814E25A" w14:textId="77777777" w:rsidR="000702F9" w:rsidRDefault="000702F9" w:rsidP="000702F9">
          <w:pPr>
            <w:ind w:left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napToGrid w:val="0"/>
              <w:sz w:val="18"/>
              <w:szCs w:val="18"/>
            </w:rPr>
            <w:t xml:space="preserve">Page </w:t>
          </w:r>
          <w:r w:rsidR="00AE733A">
            <w:rPr>
              <w:b/>
              <w:bCs/>
              <w:snapToGrid w:val="0"/>
              <w:sz w:val="18"/>
              <w:szCs w:val="18"/>
            </w:rPr>
            <w:fldChar w:fldCharType="begin"/>
          </w:r>
          <w:r>
            <w:rPr>
              <w:b/>
              <w:bCs/>
              <w:snapToGrid w:val="0"/>
              <w:sz w:val="18"/>
              <w:szCs w:val="18"/>
            </w:rPr>
            <w:instrText xml:space="preserve"> PAGE </w:instrText>
          </w:r>
          <w:r w:rsidR="00AE733A">
            <w:rPr>
              <w:b/>
              <w:bCs/>
              <w:snapToGrid w:val="0"/>
              <w:sz w:val="18"/>
              <w:szCs w:val="18"/>
            </w:rPr>
            <w:fldChar w:fldCharType="separate"/>
          </w:r>
          <w:r w:rsidR="008B21C5">
            <w:rPr>
              <w:b/>
              <w:bCs/>
              <w:noProof/>
              <w:snapToGrid w:val="0"/>
              <w:sz w:val="18"/>
              <w:szCs w:val="18"/>
            </w:rPr>
            <w:t>1</w:t>
          </w:r>
          <w:r w:rsidR="00AE733A">
            <w:rPr>
              <w:b/>
              <w:bCs/>
              <w:snapToGrid w:val="0"/>
              <w:sz w:val="18"/>
              <w:szCs w:val="18"/>
            </w:rPr>
            <w:fldChar w:fldCharType="end"/>
          </w:r>
          <w:r>
            <w:rPr>
              <w:b/>
              <w:bCs/>
              <w:snapToGrid w:val="0"/>
              <w:sz w:val="18"/>
              <w:szCs w:val="18"/>
            </w:rPr>
            <w:t xml:space="preserve"> of </w:t>
          </w:r>
          <w:r w:rsidR="00AE733A">
            <w:rPr>
              <w:b/>
              <w:bCs/>
              <w:snapToGrid w:val="0"/>
              <w:sz w:val="18"/>
              <w:szCs w:val="18"/>
            </w:rPr>
            <w:fldChar w:fldCharType="begin"/>
          </w:r>
          <w:r>
            <w:rPr>
              <w:b/>
              <w:bCs/>
              <w:snapToGrid w:val="0"/>
              <w:sz w:val="18"/>
              <w:szCs w:val="18"/>
            </w:rPr>
            <w:instrText xml:space="preserve"> NUMPAGES </w:instrText>
          </w:r>
          <w:r w:rsidR="00AE733A">
            <w:rPr>
              <w:b/>
              <w:bCs/>
              <w:snapToGrid w:val="0"/>
              <w:sz w:val="18"/>
              <w:szCs w:val="18"/>
            </w:rPr>
            <w:fldChar w:fldCharType="separate"/>
          </w:r>
          <w:r w:rsidR="008B21C5">
            <w:rPr>
              <w:b/>
              <w:bCs/>
              <w:noProof/>
              <w:snapToGrid w:val="0"/>
              <w:sz w:val="18"/>
              <w:szCs w:val="18"/>
            </w:rPr>
            <w:t>3</w:t>
          </w:r>
          <w:r w:rsidR="00AE733A">
            <w:rPr>
              <w:b/>
              <w:bCs/>
              <w:snapToGrid w:val="0"/>
              <w:sz w:val="18"/>
              <w:szCs w:val="18"/>
            </w:rPr>
            <w:fldChar w:fldCharType="end"/>
          </w:r>
        </w:p>
        <w:p w14:paraId="543CA0A3" w14:textId="77777777" w:rsidR="000702F9" w:rsidRDefault="000702F9" w:rsidP="000702F9">
          <w:pPr>
            <w:ind w:left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Document Number :XXX</w:t>
          </w:r>
        </w:p>
      </w:tc>
    </w:tr>
    <w:tr w:rsidR="000702F9" w14:paraId="073BB8A6" w14:textId="77777777" w:rsidTr="00D155EE">
      <w:trPr>
        <w:trHeight w:val="431"/>
      </w:trPr>
      <w:tc>
        <w:tcPr>
          <w:tcW w:w="4680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82D7B1E" w14:textId="77777777" w:rsidR="000702F9" w:rsidRDefault="000702F9" w:rsidP="000702F9">
          <w:pPr>
            <w:ind w:left="1094" w:hanging="1094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System:</w:t>
          </w:r>
          <w:r>
            <w:tab/>
            <w:t>XXX</w:t>
          </w:r>
        </w:p>
      </w:tc>
      <w:tc>
        <w:tcPr>
          <w:tcW w:w="468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13D90258" w14:textId="77777777" w:rsidR="000702F9" w:rsidRDefault="000702F9" w:rsidP="000702F9">
          <w:pPr>
            <w:ind w:left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Location: XXX</w:t>
          </w:r>
        </w:p>
      </w:tc>
    </w:tr>
  </w:tbl>
  <w:p w14:paraId="19276125" w14:textId="77777777" w:rsidR="000702F9" w:rsidRDefault="000702F9">
    <w:pPr>
      <w:pStyle w:val="Header"/>
    </w:pPr>
  </w:p>
  <w:p w14:paraId="16C67BB2" w14:textId="77777777" w:rsidR="000702F9" w:rsidRDefault="000702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812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2556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57982B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D24E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C9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F9"/>
    <w:rsid w:val="000702F9"/>
    <w:rsid w:val="001005ED"/>
    <w:rsid w:val="00206FD4"/>
    <w:rsid w:val="00493F3A"/>
    <w:rsid w:val="008B21C5"/>
    <w:rsid w:val="008F089F"/>
    <w:rsid w:val="009135E8"/>
    <w:rsid w:val="009D18C3"/>
    <w:rsid w:val="00AE733A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880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02F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2F9"/>
    <w:pPr>
      <w:keepNext/>
      <w:keepLines/>
      <w:numPr>
        <w:numId w:val="3"/>
      </w:numPr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2F9"/>
    <w:pPr>
      <w:keepNext/>
      <w:keepLines/>
      <w:numPr>
        <w:ilvl w:val="1"/>
        <w:numId w:val="3"/>
      </w:numPr>
      <w:spacing w:before="200"/>
      <w:outlineLvl w:val="1"/>
    </w:pPr>
    <w:rPr>
      <w:rFonts w:ascii="Times New Roman" w:eastAsiaTheme="majorEastAsia" w:hAnsi="Times New Roman" w:cstheme="majorBidi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2F9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2F9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2F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2F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2F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2F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2F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2F9"/>
  </w:style>
  <w:style w:type="paragraph" w:styleId="Footer">
    <w:name w:val="footer"/>
    <w:basedOn w:val="Normal"/>
    <w:link w:val="FooterChar"/>
    <w:uiPriority w:val="99"/>
    <w:unhideWhenUsed/>
    <w:rsid w:val="00070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2F9"/>
  </w:style>
  <w:style w:type="paragraph" w:styleId="BalloonText">
    <w:name w:val="Balloon Text"/>
    <w:basedOn w:val="Normal"/>
    <w:link w:val="BalloonTextChar"/>
    <w:uiPriority w:val="99"/>
    <w:semiHidden/>
    <w:unhideWhenUsed/>
    <w:rsid w:val="00070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02F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0702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02F9"/>
    <w:rPr>
      <w:rFonts w:ascii="Times New Roman" w:eastAsiaTheme="majorEastAsia" w:hAnsi="Times New Roman" w:cstheme="majorBidi"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2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2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2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2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2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2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Text">
    <w:name w:val="Table Text"/>
    <w:basedOn w:val="Normal"/>
    <w:uiPriority w:val="99"/>
    <w:rsid w:val="000702F9"/>
    <w:pPr>
      <w:widowControl w:val="0"/>
      <w:spacing w:before="80"/>
      <w:ind w:left="0"/>
    </w:pPr>
    <w:rPr>
      <w:sz w:val="20"/>
      <w:szCs w:val="20"/>
    </w:rPr>
  </w:style>
  <w:style w:type="paragraph" w:customStyle="1" w:styleId="HeaderRow">
    <w:name w:val="Header Row"/>
    <w:basedOn w:val="Normal"/>
    <w:uiPriority w:val="99"/>
    <w:rsid w:val="000702F9"/>
    <w:pPr>
      <w:spacing w:before="60"/>
      <w:ind w:left="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702F9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0702F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0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F668-92F2-2342-8C33-6C74FD26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pcurfman</dc:creator>
  <cp:keywords/>
  <dc:description/>
  <cp:lastModifiedBy>marlene.berro@gmail.com</cp:lastModifiedBy>
  <cp:revision>3</cp:revision>
  <dcterms:created xsi:type="dcterms:W3CDTF">2016-09-08T19:55:00Z</dcterms:created>
  <dcterms:modified xsi:type="dcterms:W3CDTF">2016-09-08T19:56:00Z</dcterms:modified>
</cp:coreProperties>
</file>